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6659" w14:textId="77777777" w:rsidR="00B5287E" w:rsidRDefault="00D322E3">
      <w:pPr>
        <w:rPr>
          <w:rFonts w:ascii="Arial" w:hAnsi="Arial" w:cs="Arial"/>
          <w:b/>
          <w:sz w:val="24"/>
        </w:rPr>
      </w:pPr>
      <w:r w:rsidRPr="00D322E3">
        <w:rPr>
          <w:rFonts w:ascii="Arial" w:hAnsi="Arial" w:cs="Arial"/>
          <w:b/>
          <w:sz w:val="24"/>
        </w:rPr>
        <w:t>SPECIAL EDUCATION NEEDS AND DISABILITY (S.E.N.D) POLICY/PRACTICE</w:t>
      </w:r>
    </w:p>
    <w:p w14:paraId="6AA0C92F" w14:textId="77777777" w:rsidR="00D322E3" w:rsidRDefault="00D322E3">
      <w:pPr>
        <w:rPr>
          <w:rFonts w:ascii="Arial" w:hAnsi="Arial" w:cs="Arial"/>
          <w:b/>
          <w:sz w:val="24"/>
        </w:rPr>
      </w:pPr>
    </w:p>
    <w:p w14:paraId="6582626B" w14:textId="77777777" w:rsidR="00954898" w:rsidRDefault="00367440">
      <w:pPr>
        <w:rPr>
          <w:rFonts w:ascii="Arial" w:hAnsi="Arial" w:cs="Arial"/>
          <w:sz w:val="24"/>
        </w:rPr>
      </w:pPr>
      <w:r>
        <w:rPr>
          <w:rFonts w:ascii="Arial" w:hAnsi="Arial" w:cs="Arial"/>
          <w:sz w:val="24"/>
        </w:rPr>
        <w:t>At Baby Bears Day Care we foll</w:t>
      </w:r>
      <w:r w:rsidR="00CB24FE">
        <w:rPr>
          <w:rFonts w:ascii="Arial" w:hAnsi="Arial" w:cs="Arial"/>
          <w:sz w:val="24"/>
        </w:rPr>
        <w:t>ow the commitment stated in the Early Years Foundation Stage “1.2 Inclusive Practice: the diversity of individuals and communities is valued and respected. No child or family is discriminated against”.</w:t>
      </w:r>
    </w:p>
    <w:p w14:paraId="0F0D9920" w14:textId="77777777" w:rsidR="00954898" w:rsidRDefault="00954898">
      <w:pPr>
        <w:rPr>
          <w:rFonts w:ascii="Arial" w:hAnsi="Arial" w:cs="Arial"/>
          <w:sz w:val="24"/>
        </w:rPr>
      </w:pPr>
      <w:r>
        <w:rPr>
          <w:rFonts w:ascii="Arial" w:hAnsi="Arial" w:cs="Arial"/>
          <w:sz w:val="24"/>
        </w:rPr>
        <w:t xml:space="preserve">It is our intention to support children with special educational needs and disability (S.E.N.D) and their families and assist them in finding the appropriate care and support. </w:t>
      </w:r>
    </w:p>
    <w:p w14:paraId="44B2EE81" w14:textId="27B32834" w:rsidR="00954898" w:rsidRDefault="00954898">
      <w:pPr>
        <w:rPr>
          <w:rFonts w:ascii="Arial" w:hAnsi="Arial" w:cs="Arial"/>
          <w:sz w:val="24"/>
        </w:rPr>
      </w:pPr>
      <w:r>
        <w:rPr>
          <w:rFonts w:ascii="Arial" w:hAnsi="Arial" w:cs="Arial"/>
          <w:sz w:val="24"/>
        </w:rPr>
        <w:t xml:space="preserve">Our programme of initial baseline assessment, observation and evaluation on all children and small key person </w:t>
      </w:r>
      <w:r w:rsidR="00D32BEE">
        <w:rPr>
          <w:rFonts w:ascii="Arial" w:hAnsi="Arial" w:cs="Arial"/>
          <w:sz w:val="24"/>
        </w:rPr>
        <w:t>groups</w:t>
      </w:r>
      <w:r>
        <w:rPr>
          <w:rFonts w:ascii="Arial" w:hAnsi="Arial" w:cs="Arial"/>
          <w:sz w:val="24"/>
        </w:rPr>
        <w:t xml:space="preserve"> allow us to identify areas of concern and improvement. We also plan to meet the child’s individual needs. </w:t>
      </w:r>
    </w:p>
    <w:p w14:paraId="5E2EE2D7" w14:textId="42E85DB0" w:rsidR="00954898" w:rsidRDefault="00954898">
      <w:pPr>
        <w:rPr>
          <w:rFonts w:ascii="Arial" w:hAnsi="Arial" w:cs="Arial"/>
          <w:sz w:val="24"/>
        </w:rPr>
      </w:pPr>
      <w:r>
        <w:rPr>
          <w:rFonts w:ascii="Arial" w:hAnsi="Arial" w:cs="Arial"/>
          <w:sz w:val="24"/>
        </w:rPr>
        <w:t>We meet the needs of the individual children by knowing that each child is “Unique”</w:t>
      </w:r>
      <w:r w:rsidR="00F90995">
        <w:rPr>
          <w:rFonts w:ascii="Arial" w:hAnsi="Arial" w:cs="Arial"/>
          <w:sz w:val="24"/>
        </w:rPr>
        <w:t xml:space="preserve">. When concerns are raised about a </w:t>
      </w:r>
      <w:r w:rsidR="00D32BEE">
        <w:rPr>
          <w:rFonts w:ascii="Arial" w:hAnsi="Arial" w:cs="Arial"/>
          <w:sz w:val="24"/>
        </w:rPr>
        <w:t>child,</w:t>
      </w:r>
      <w:r w:rsidR="00F90995">
        <w:rPr>
          <w:rFonts w:ascii="Arial" w:hAnsi="Arial" w:cs="Arial"/>
          <w:sz w:val="24"/>
        </w:rPr>
        <w:t xml:space="preserve"> we fi</w:t>
      </w:r>
      <w:r w:rsidR="009A59DC">
        <w:rPr>
          <w:rFonts w:ascii="Arial" w:hAnsi="Arial" w:cs="Arial"/>
          <w:sz w:val="24"/>
        </w:rPr>
        <w:t>rs</w:t>
      </w:r>
      <w:r w:rsidR="00F90995">
        <w:rPr>
          <w:rFonts w:ascii="Arial" w:hAnsi="Arial" w:cs="Arial"/>
          <w:sz w:val="24"/>
        </w:rPr>
        <w:t xml:space="preserve">t adapt our practice, </w:t>
      </w:r>
      <w:r w:rsidR="00D32BEE">
        <w:rPr>
          <w:rFonts w:ascii="Arial" w:hAnsi="Arial" w:cs="Arial"/>
          <w:sz w:val="24"/>
        </w:rPr>
        <w:t>i.e.,</w:t>
      </w:r>
      <w:r w:rsidR="00F90995">
        <w:rPr>
          <w:rFonts w:ascii="Arial" w:hAnsi="Arial" w:cs="Arial"/>
          <w:sz w:val="24"/>
        </w:rPr>
        <w:t xml:space="preserve"> environment, to suit specific individuals to identify if this as </w:t>
      </w:r>
      <w:r w:rsidR="00782995">
        <w:rPr>
          <w:rFonts w:ascii="Arial" w:hAnsi="Arial" w:cs="Arial"/>
          <w:sz w:val="24"/>
        </w:rPr>
        <w:t>an impact on the concerns</w:t>
      </w:r>
      <w:r w:rsidR="00A8686C">
        <w:rPr>
          <w:rFonts w:ascii="Arial" w:hAnsi="Arial" w:cs="Arial"/>
          <w:sz w:val="24"/>
        </w:rPr>
        <w:t xml:space="preserve">. </w:t>
      </w:r>
    </w:p>
    <w:p w14:paraId="7D92F3D1" w14:textId="77777777" w:rsidR="00782995" w:rsidRDefault="00782995">
      <w:pPr>
        <w:rPr>
          <w:rFonts w:ascii="Arial" w:hAnsi="Arial" w:cs="Arial"/>
          <w:sz w:val="24"/>
        </w:rPr>
      </w:pPr>
      <w:r>
        <w:rPr>
          <w:rFonts w:ascii="Arial" w:hAnsi="Arial" w:cs="Arial"/>
          <w:sz w:val="24"/>
        </w:rPr>
        <w:t xml:space="preserve">If improvements are achieved with strategies that have been put in place they are continued for this individual child. </w:t>
      </w:r>
    </w:p>
    <w:p w14:paraId="6A996FD7" w14:textId="60508C18" w:rsidR="00924C9E" w:rsidRDefault="00924C9E">
      <w:pPr>
        <w:rPr>
          <w:rFonts w:ascii="Arial" w:hAnsi="Arial" w:cs="Arial"/>
          <w:sz w:val="24"/>
        </w:rPr>
      </w:pPr>
      <w:r>
        <w:rPr>
          <w:rFonts w:ascii="Arial" w:hAnsi="Arial" w:cs="Arial"/>
          <w:sz w:val="24"/>
        </w:rPr>
        <w:t xml:space="preserve">After an initial assessment if there are no improvements made, we arrange a meeting with the child’s parents/carers to discuss further support from outside agencies such as </w:t>
      </w:r>
      <w:r w:rsidR="00D32BEE">
        <w:rPr>
          <w:rFonts w:ascii="Arial" w:hAnsi="Arial" w:cs="Arial"/>
          <w:sz w:val="24"/>
        </w:rPr>
        <w:t>the a</w:t>
      </w:r>
      <w:r>
        <w:rPr>
          <w:rFonts w:ascii="Arial" w:hAnsi="Arial" w:cs="Arial"/>
          <w:sz w:val="24"/>
        </w:rPr>
        <w:t xml:space="preserve">rea SENCO. </w:t>
      </w:r>
      <w:r w:rsidR="004955A7">
        <w:rPr>
          <w:rFonts w:ascii="Arial" w:hAnsi="Arial" w:cs="Arial"/>
          <w:sz w:val="24"/>
        </w:rPr>
        <w:t xml:space="preserve">During this time a signature from parents/carers are required. </w:t>
      </w:r>
      <w:r w:rsidR="00A8686C">
        <w:rPr>
          <w:rFonts w:ascii="Arial" w:hAnsi="Arial" w:cs="Arial"/>
          <w:sz w:val="24"/>
        </w:rPr>
        <w:t xml:space="preserve">We also have agencies come into </w:t>
      </w:r>
      <w:r w:rsidR="00F31708">
        <w:rPr>
          <w:rFonts w:ascii="Arial" w:hAnsi="Arial" w:cs="Arial"/>
          <w:sz w:val="24"/>
        </w:rPr>
        <w:t xml:space="preserve">the </w:t>
      </w:r>
      <w:r w:rsidR="00A8686C">
        <w:rPr>
          <w:rFonts w:ascii="Arial" w:hAnsi="Arial" w:cs="Arial"/>
          <w:sz w:val="24"/>
        </w:rPr>
        <w:t>nursery that the parents</w:t>
      </w:r>
      <w:r w:rsidR="00D32BEE">
        <w:rPr>
          <w:rFonts w:ascii="Arial" w:hAnsi="Arial" w:cs="Arial"/>
          <w:sz w:val="24"/>
        </w:rPr>
        <w:t>/carers</w:t>
      </w:r>
      <w:r w:rsidR="00A8686C">
        <w:rPr>
          <w:rFonts w:ascii="Arial" w:hAnsi="Arial" w:cs="Arial"/>
          <w:sz w:val="24"/>
        </w:rPr>
        <w:t xml:space="preserve"> have already arranged. We work closely with the parent</w:t>
      </w:r>
      <w:r w:rsidR="00D32BEE">
        <w:rPr>
          <w:rFonts w:ascii="Arial" w:hAnsi="Arial" w:cs="Arial"/>
          <w:sz w:val="24"/>
        </w:rPr>
        <w:t>/carer</w:t>
      </w:r>
      <w:r w:rsidR="00A8686C">
        <w:rPr>
          <w:rFonts w:ascii="Arial" w:hAnsi="Arial" w:cs="Arial"/>
          <w:sz w:val="24"/>
        </w:rPr>
        <w:t xml:space="preserve"> and the agencies to get the best outcome for the child. </w:t>
      </w:r>
    </w:p>
    <w:p w14:paraId="6D2A77D5" w14:textId="5A90227E" w:rsidR="004B3C6F" w:rsidRDefault="001B0C44" w:rsidP="003F2766">
      <w:pPr>
        <w:rPr>
          <w:rFonts w:ascii="Arial" w:hAnsi="Arial" w:cs="Arial"/>
          <w:sz w:val="24"/>
        </w:rPr>
      </w:pPr>
      <w:r>
        <w:rPr>
          <w:rFonts w:ascii="Arial" w:hAnsi="Arial" w:cs="Arial"/>
          <w:sz w:val="24"/>
        </w:rPr>
        <w:t xml:space="preserve">Once permission has been given from the parent/carer a meeting with </w:t>
      </w:r>
      <w:r w:rsidR="00D32BEE">
        <w:rPr>
          <w:rFonts w:ascii="Arial" w:hAnsi="Arial" w:cs="Arial"/>
          <w:sz w:val="24"/>
        </w:rPr>
        <w:t>the a</w:t>
      </w:r>
      <w:r>
        <w:rPr>
          <w:rFonts w:ascii="Arial" w:hAnsi="Arial" w:cs="Arial"/>
          <w:sz w:val="24"/>
        </w:rPr>
        <w:t>rea SENCO will be made with the nurseries SENCO</w:t>
      </w:r>
      <w:r w:rsidR="00D32BEE">
        <w:rPr>
          <w:rFonts w:ascii="Arial" w:hAnsi="Arial" w:cs="Arial"/>
          <w:sz w:val="24"/>
        </w:rPr>
        <w:t xml:space="preserve"> (Hannah Parker)</w:t>
      </w:r>
      <w:r>
        <w:rPr>
          <w:rFonts w:ascii="Arial" w:hAnsi="Arial" w:cs="Arial"/>
          <w:sz w:val="24"/>
        </w:rPr>
        <w:t xml:space="preserve"> and the </w:t>
      </w:r>
      <w:r w:rsidR="00D32BEE">
        <w:rPr>
          <w:rFonts w:ascii="Arial" w:hAnsi="Arial" w:cs="Arial"/>
          <w:sz w:val="24"/>
        </w:rPr>
        <w:t xml:space="preserve">General </w:t>
      </w:r>
      <w:r>
        <w:rPr>
          <w:rFonts w:ascii="Arial" w:hAnsi="Arial" w:cs="Arial"/>
          <w:sz w:val="24"/>
        </w:rPr>
        <w:t>Manager</w:t>
      </w:r>
      <w:r w:rsidR="00D32BEE">
        <w:rPr>
          <w:rFonts w:ascii="Arial" w:hAnsi="Arial" w:cs="Arial"/>
          <w:sz w:val="24"/>
        </w:rPr>
        <w:t xml:space="preserve"> (Chelsea Cunningham)</w:t>
      </w:r>
      <w:r>
        <w:rPr>
          <w:rFonts w:ascii="Arial" w:hAnsi="Arial" w:cs="Arial"/>
          <w:sz w:val="24"/>
        </w:rPr>
        <w:t xml:space="preserve">. </w:t>
      </w:r>
      <w:r w:rsidR="004B3C6F">
        <w:rPr>
          <w:rFonts w:ascii="Arial" w:hAnsi="Arial" w:cs="Arial"/>
          <w:sz w:val="24"/>
        </w:rPr>
        <w:t xml:space="preserve">The </w:t>
      </w:r>
      <w:r w:rsidR="00D32BEE">
        <w:rPr>
          <w:rFonts w:ascii="Arial" w:hAnsi="Arial" w:cs="Arial"/>
          <w:sz w:val="24"/>
        </w:rPr>
        <w:t>a</w:t>
      </w:r>
      <w:r w:rsidR="004B3C6F">
        <w:rPr>
          <w:rFonts w:ascii="Arial" w:hAnsi="Arial" w:cs="Arial"/>
          <w:sz w:val="24"/>
        </w:rPr>
        <w:t>rea SENCO will then meet the child and carry out an initial assessment</w:t>
      </w:r>
      <w:r w:rsidR="00D32BEE">
        <w:rPr>
          <w:rFonts w:ascii="Arial" w:hAnsi="Arial" w:cs="Arial"/>
          <w:sz w:val="24"/>
        </w:rPr>
        <w:t xml:space="preserve"> alongside their keyworker and the SENCO</w:t>
      </w:r>
      <w:r w:rsidR="004B3C6F">
        <w:rPr>
          <w:rFonts w:ascii="Arial" w:hAnsi="Arial" w:cs="Arial"/>
          <w:sz w:val="24"/>
        </w:rPr>
        <w:t>. They will then decide which route is most suitable for the child’s needs. These are the following:</w:t>
      </w:r>
    </w:p>
    <w:p w14:paraId="11D8AB41" w14:textId="77777777" w:rsidR="00993A40" w:rsidRDefault="004B3C6F" w:rsidP="003F2766">
      <w:pPr>
        <w:rPr>
          <w:rFonts w:ascii="Arial" w:hAnsi="Arial" w:cs="Arial"/>
          <w:sz w:val="24"/>
        </w:rPr>
      </w:pPr>
      <w:r w:rsidRPr="004B3C6F">
        <w:rPr>
          <w:rFonts w:ascii="Arial" w:hAnsi="Arial" w:cs="Arial"/>
          <w:b/>
          <w:sz w:val="24"/>
        </w:rPr>
        <w:t>Graduated Approach</w:t>
      </w:r>
      <w:r w:rsidR="00993A40">
        <w:rPr>
          <w:rFonts w:ascii="Arial" w:hAnsi="Arial" w:cs="Arial"/>
          <w:sz w:val="24"/>
        </w:rPr>
        <w:t xml:space="preserve"> this SEN support consists of four elements; Assess, Plan, Do and Review. </w:t>
      </w:r>
    </w:p>
    <w:p w14:paraId="5C408928" w14:textId="1ED96695" w:rsidR="00C43F17" w:rsidRPr="00C43F17" w:rsidRDefault="00C43F17" w:rsidP="003F2766">
      <w:pPr>
        <w:rPr>
          <w:rFonts w:ascii="Arial" w:hAnsi="Arial" w:cs="Arial"/>
          <w:sz w:val="24"/>
        </w:rPr>
      </w:pPr>
      <w:r w:rsidRPr="00C43F17">
        <w:rPr>
          <w:rFonts w:ascii="Arial" w:hAnsi="Arial" w:cs="Arial"/>
          <w:b/>
          <w:sz w:val="24"/>
        </w:rPr>
        <w:t>Involvement of Specialists</w:t>
      </w:r>
      <w:r>
        <w:rPr>
          <w:rFonts w:ascii="Arial" w:hAnsi="Arial" w:cs="Arial"/>
          <w:b/>
          <w:sz w:val="24"/>
        </w:rPr>
        <w:t xml:space="preserve"> </w:t>
      </w:r>
      <w:r>
        <w:rPr>
          <w:rFonts w:ascii="Arial" w:hAnsi="Arial" w:cs="Arial"/>
          <w:sz w:val="24"/>
        </w:rPr>
        <w:t xml:space="preserve">this is where specialist may be required to help a child’s progress, </w:t>
      </w:r>
      <w:r w:rsidR="00D32BEE">
        <w:rPr>
          <w:rFonts w:ascii="Arial" w:hAnsi="Arial" w:cs="Arial"/>
          <w:sz w:val="24"/>
        </w:rPr>
        <w:t xml:space="preserve">i.e., </w:t>
      </w:r>
      <w:r>
        <w:rPr>
          <w:rFonts w:ascii="Arial" w:hAnsi="Arial" w:cs="Arial"/>
          <w:sz w:val="24"/>
        </w:rPr>
        <w:t>speech and language therapist</w:t>
      </w:r>
      <w:r w:rsidR="00305EAB">
        <w:rPr>
          <w:rFonts w:ascii="Arial" w:hAnsi="Arial" w:cs="Arial"/>
          <w:sz w:val="24"/>
        </w:rPr>
        <w:t xml:space="preserve">s and </w:t>
      </w:r>
      <w:r>
        <w:rPr>
          <w:rFonts w:ascii="Arial" w:hAnsi="Arial" w:cs="Arial"/>
          <w:sz w:val="24"/>
        </w:rPr>
        <w:t>specialist teachers</w:t>
      </w:r>
      <w:r w:rsidR="00305EAB">
        <w:rPr>
          <w:rFonts w:ascii="Arial" w:hAnsi="Arial" w:cs="Arial"/>
          <w:sz w:val="24"/>
        </w:rPr>
        <w:t>.</w:t>
      </w:r>
    </w:p>
    <w:p w14:paraId="41D38F04" w14:textId="77777777" w:rsidR="00CB24FE" w:rsidRDefault="006D1614" w:rsidP="003F2766">
      <w:pPr>
        <w:rPr>
          <w:rFonts w:ascii="Arial" w:hAnsi="Arial" w:cs="Arial"/>
          <w:sz w:val="24"/>
        </w:rPr>
      </w:pPr>
      <w:r w:rsidRPr="006D1614">
        <w:rPr>
          <w:rFonts w:ascii="Arial" w:hAnsi="Arial" w:cs="Arial"/>
          <w:b/>
          <w:sz w:val="24"/>
        </w:rPr>
        <w:t>Education Health and Care Needs Assessment</w:t>
      </w:r>
      <w:r>
        <w:rPr>
          <w:rFonts w:ascii="Arial" w:hAnsi="Arial" w:cs="Arial"/>
          <w:b/>
          <w:sz w:val="24"/>
        </w:rPr>
        <w:t xml:space="preserve"> and Plans (EHC) </w:t>
      </w:r>
      <w:r>
        <w:rPr>
          <w:rFonts w:ascii="Arial" w:hAnsi="Arial" w:cs="Arial"/>
          <w:sz w:val="24"/>
        </w:rPr>
        <w:t xml:space="preserve">this is where the local authority will carry out and assessment in which they will seek information </w:t>
      </w:r>
      <w:r>
        <w:rPr>
          <w:rFonts w:ascii="Arial" w:hAnsi="Arial" w:cs="Arial"/>
          <w:sz w:val="24"/>
        </w:rPr>
        <w:lastRenderedPageBreak/>
        <w:t>from the early years setting, along with advice from health and social care and from the child’s parents/carers</w:t>
      </w:r>
      <w:r w:rsidR="00305EAB">
        <w:rPr>
          <w:rFonts w:ascii="Arial" w:hAnsi="Arial" w:cs="Arial"/>
          <w:sz w:val="24"/>
        </w:rPr>
        <w:t>.</w:t>
      </w:r>
    </w:p>
    <w:p w14:paraId="58351ED8" w14:textId="00240899" w:rsidR="00305EAB" w:rsidRDefault="00305EAB" w:rsidP="003F2766">
      <w:pPr>
        <w:rPr>
          <w:rFonts w:ascii="Arial" w:hAnsi="Arial" w:cs="Arial"/>
          <w:sz w:val="24"/>
        </w:rPr>
      </w:pPr>
      <w:r>
        <w:rPr>
          <w:rFonts w:ascii="Arial" w:hAnsi="Arial" w:cs="Arial"/>
          <w:sz w:val="24"/>
        </w:rPr>
        <w:t>At Baby Bears Day Care</w:t>
      </w:r>
      <w:r w:rsidR="00F81F13">
        <w:rPr>
          <w:rFonts w:ascii="Arial" w:hAnsi="Arial" w:cs="Arial"/>
          <w:sz w:val="24"/>
        </w:rPr>
        <w:t xml:space="preserve"> we will implement any recommendations set by the </w:t>
      </w:r>
      <w:r w:rsidR="00D32BEE">
        <w:rPr>
          <w:rFonts w:ascii="Arial" w:hAnsi="Arial" w:cs="Arial"/>
          <w:sz w:val="24"/>
        </w:rPr>
        <w:t>a</w:t>
      </w:r>
      <w:r w:rsidR="00F81F13">
        <w:rPr>
          <w:rFonts w:ascii="Arial" w:hAnsi="Arial" w:cs="Arial"/>
          <w:sz w:val="24"/>
        </w:rPr>
        <w:t xml:space="preserve">rea Inclusion Co-ordinator (INCO) and gather any further information that we may require to complete an Individualised Education Program (IEP). </w:t>
      </w:r>
    </w:p>
    <w:p w14:paraId="2CB4C30C" w14:textId="77777777" w:rsidR="00F81F13" w:rsidRDefault="00FD2F55" w:rsidP="003F2766">
      <w:pPr>
        <w:rPr>
          <w:rFonts w:ascii="Arial" w:hAnsi="Arial" w:cs="Arial"/>
          <w:sz w:val="24"/>
        </w:rPr>
      </w:pPr>
      <w:r>
        <w:rPr>
          <w:rFonts w:ascii="Arial" w:hAnsi="Arial" w:cs="Arial"/>
          <w:sz w:val="24"/>
        </w:rPr>
        <w:t xml:space="preserve">All staff throughout the setting are made aware of the SEND code of practice and we seek SEND training for staff to attend when necessary. We will endeavour to confer with </w:t>
      </w:r>
      <w:r w:rsidR="00F55C7C">
        <w:rPr>
          <w:rFonts w:ascii="Arial" w:hAnsi="Arial" w:cs="Arial"/>
          <w:sz w:val="24"/>
        </w:rPr>
        <w:t xml:space="preserve">the parents/carers and other involved professional parties at all times. </w:t>
      </w:r>
    </w:p>
    <w:p w14:paraId="4E18D7F8" w14:textId="60D48948" w:rsidR="00F55C7C" w:rsidRDefault="00F55C7C" w:rsidP="003F2766">
      <w:pPr>
        <w:rPr>
          <w:rFonts w:ascii="Arial" w:hAnsi="Arial" w:cs="Arial"/>
          <w:sz w:val="24"/>
        </w:rPr>
      </w:pPr>
      <w:r>
        <w:rPr>
          <w:rFonts w:ascii="Arial" w:hAnsi="Arial" w:cs="Arial"/>
          <w:sz w:val="24"/>
        </w:rPr>
        <w:t>The SEND Coordinator for Baby Bears Day Care is</w:t>
      </w:r>
      <w:r w:rsidR="002E1AEF">
        <w:rPr>
          <w:rFonts w:ascii="Arial" w:hAnsi="Arial" w:cs="Arial"/>
          <w:sz w:val="24"/>
        </w:rPr>
        <w:t xml:space="preserve"> Hannah </w:t>
      </w:r>
      <w:r w:rsidR="009A59DC">
        <w:rPr>
          <w:rFonts w:ascii="Arial" w:hAnsi="Arial" w:cs="Arial"/>
          <w:sz w:val="24"/>
        </w:rPr>
        <w:t>Parker</w:t>
      </w:r>
      <w:r>
        <w:rPr>
          <w:rFonts w:ascii="Arial" w:hAnsi="Arial" w:cs="Arial"/>
          <w:sz w:val="24"/>
        </w:rPr>
        <w:t>:</w:t>
      </w:r>
    </w:p>
    <w:p w14:paraId="35BE9D4D" w14:textId="77777777" w:rsidR="00F55C7C" w:rsidRDefault="00F55C7C" w:rsidP="003F2766">
      <w:pPr>
        <w:rPr>
          <w:rFonts w:ascii="Arial" w:hAnsi="Arial" w:cs="Arial"/>
          <w:sz w:val="24"/>
        </w:rPr>
      </w:pPr>
      <w:r>
        <w:rPr>
          <w:rFonts w:ascii="Arial" w:hAnsi="Arial" w:cs="Arial"/>
          <w:sz w:val="24"/>
        </w:rPr>
        <w:t xml:space="preserve"> At Baby Bears Day Care we:</w:t>
      </w:r>
    </w:p>
    <w:p w14:paraId="3A0D916E" w14:textId="77777777" w:rsidR="00F55C7C" w:rsidRDefault="00F55C7C" w:rsidP="00F55C7C">
      <w:pPr>
        <w:pStyle w:val="ListParagraph"/>
        <w:numPr>
          <w:ilvl w:val="0"/>
          <w:numId w:val="1"/>
        </w:numPr>
        <w:rPr>
          <w:rFonts w:ascii="Arial" w:hAnsi="Arial" w:cs="Arial"/>
          <w:sz w:val="24"/>
        </w:rPr>
      </w:pPr>
      <w:r>
        <w:rPr>
          <w:rFonts w:ascii="Arial" w:hAnsi="Arial" w:cs="Arial"/>
          <w:sz w:val="24"/>
        </w:rPr>
        <w:t>Observe and assess the individual child’s needs</w:t>
      </w:r>
    </w:p>
    <w:p w14:paraId="0B438843" w14:textId="77777777" w:rsidR="00F55C7C" w:rsidRDefault="00F55C7C" w:rsidP="00F55C7C">
      <w:pPr>
        <w:pStyle w:val="ListParagraph"/>
        <w:numPr>
          <w:ilvl w:val="0"/>
          <w:numId w:val="1"/>
        </w:numPr>
        <w:rPr>
          <w:rFonts w:ascii="Arial" w:hAnsi="Arial" w:cs="Arial"/>
          <w:sz w:val="24"/>
        </w:rPr>
      </w:pPr>
      <w:r>
        <w:rPr>
          <w:rFonts w:ascii="Arial" w:hAnsi="Arial" w:cs="Arial"/>
          <w:sz w:val="24"/>
        </w:rPr>
        <w:t>Plan an agree strategy/ programme</w:t>
      </w:r>
    </w:p>
    <w:p w14:paraId="6C4AB189" w14:textId="77777777" w:rsidR="00F55C7C" w:rsidRDefault="00F55C7C" w:rsidP="00F55C7C">
      <w:pPr>
        <w:pStyle w:val="ListParagraph"/>
        <w:numPr>
          <w:ilvl w:val="0"/>
          <w:numId w:val="1"/>
        </w:numPr>
        <w:rPr>
          <w:rFonts w:ascii="Arial" w:hAnsi="Arial" w:cs="Arial"/>
          <w:sz w:val="24"/>
        </w:rPr>
      </w:pPr>
      <w:r>
        <w:rPr>
          <w:rFonts w:ascii="Arial" w:hAnsi="Arial" w:cs="Arial"/>
          <w:sz w:val="24"/>
        </w:rPr>
        <w:t>Plan an agree period of assessment</w:t>
      </w:r>
    </w:p>
    <w:p w14:paraId="4717B7B4" w14:textId="77777777" w:rsidR="00F55C7C" w:rsidRDefault="00F55C7C" w:rsidP="00F55C7C">
      <w:pPr>
        <w:pStyle w:val="ListParagraph"/>
        <w:numPr>
          <w:ilvl w:val="0"/>
          <w:numId w:val="1"/>
        </w:numPr>
        <w:rPr>
          <w:rFonts w:ascii="Arial" w:hAnsi="Arial" w:cs="Arial"/>
          <w:sz w:val="24"/>
        </w:rPr>
      </w:pPr>
      <w:r>
        <w:rPr>
          <w:rFonts w:ascii="Arial" w:hAnsi="Arial" w:cs="Arial"/>
          <w:sz w:val="24"/>
        </w:rPr>
        <w:t xml:space="preserve">Hold </w:t>
      </w:r>
      <w:r w:rsidR="00DE0C0D">
        <w:rPr>
          <w:rFonts w:ascii="Arial" w:hAnsi="Arial" w:cs="Arial"/>
          <w:sz w:val="24"/>
        </w:rPr>
        <w:t>inter agency meetings within the nursery to discuss future plans.</w:t>
      </w:r>
    </w:p>
    <w:p w14:paraId="2D80EA2C" w14:textId="77777777" w:rsidR="00DE0C0D" w:rsidRDefault="00DE0C0D" w:rsidP="00DE0C0D">
      <w:pPr>
        <w:rPr>
          <w:rFonts w:ascii="Arial" w:hAnsi="Arial" w:cs="Arial"/>
          <w:sz w:val="24"/>
        </w:rPr>
      </w:pPr>
      <w:r>
        <w:rPr>
          <w:rFonts w:ascii="Arial" w:hAnsi="Arial" w:cs="Arial"/>
          <w:sz w:val="24"/>
        </w:rPr>
        <w:t>The following professionals are available to give added support and guidance for both the setting and for parents there are:</w:t>
      </w:r>
    </w:p>
    <w:p w14:paraId="1AC160EF" w14:textId="1FF5F978" w:rsidR="00DE0C0D" w:rsidRDefault="00DE0C0D" w:rsidP="00DE0C0D">
      <w:pPr>
        <w:pStyle w:val="ListParagraph"/>
        <w:numPr>
          <w:ilvl w:val="0"/>
          <w:numId w:val="2"/>
        </w:numPr>
        <w:rPr>
          <w:rFonts w:ascii="Arial" w:hAnsi="Arial" w:cs="Arial"/>
          <w:sz w:val="24"/>
        </w:rPr>
      </w:pPr>
      <w:r>
        <w:rPr>
          <w:rFonts w:ascii="Arial" w:hAnsi="Arial" w:cs="Arial"/>
          <w:sz w:val="24"/>
        </w:rPr>
        <w:t xml:space="preserve">The </w:t>
      </w:r>
      <w:r w:rsidR="00D32BEE">
        <w:rPr>
          <w:rFonts w:ascii="Arial" w:hAnsi="Arial" w:cs="Arial"/>
          <w:sz w:val="24"/>
        </w:rPr>
        <w:t>ar</w:t>
      </w:r>
      <w:r>
        <w:rPr>
          <w:rFonts w:ascii="Arial" w:hAnsi="Arial" w:cs="Arial"/>
          <w:sz w:val="24"/>
        </w:rPr>
        <w:t>ea SENCO</w:t>
      </w:r>
      <w:r w:rsidR="00D32BEE">
        <w:rPr>
          <w:rFonts w:ascii="Arial" w:hAnsi="Arial" w:cs="Arial"/>
          <w:sz w:val="24"/>
        </w:rPr>
        <w:t xml:space="preserve"> (Inclusion team)</w:t>
      </w:r>
    </w:p>
    <w:p w14:paraId="3C9D1384" w14:textId="77777777" w:rsidR="00DE0C0D" w:rsidRDefault="00DE0C0D" w:rsidP="00DE0C0D">
      <w:pPr>
        <w:pStyle w:val="ListParagraph"/>
        <w:numPr>
          <w:ilvl w:val="0"/>
          <w:numId w:val="2"/>
        </w:numPr>
        <w:rPr>
          <w:rFonts w:ascii="Arial" w:hAnsi="Arial" w:cs="Arial"/>
          <w:sz w:val="24"/>
        </w:rPr>
      </w:pPr>
      <w:r>
        <w:rPr>
          <w:rFonts w:ascii="Arial" w:hAnsi="Arial" w:cs="Arial"/>
          <w:sz w:val="24"/>
        </w:rPr>
        <w:t>Health Visitors</w:t>
      </w:r>
    </w:p>
    <w:p w14:paraId="39812E37" w14:textId="77777777" w:rsidR="00DE0C0D" w:rsidRDefault="00DE0C0D" w:rsidP="00DE0C0D">
      <w:pPr>
        <w:pStyle w:val="ListParagraph"/>
        <w:numPr>
          <w:ilvl w:val="0"/>
          <w:numId w:val="2"/>
        </w:numPr>
        <w:rPr>
          <w:rFonts w:ascii="Arial" w:hAnsi="Arial" w:cs="Arial"/>
          <w:sz w:val="24"/>
        </w:rPr>
      </w:pPr>
      <w:r>
        <w:rPr>
          <w:rFonts w:ascii="Arial" w:hAnsi="Arial" w:cs="Arial"/>
          <w:sz w:val="24"/>
        </w:rPr>
        <w:t xml:space="preserve">General Practitioner </w:t>
      </w:r>
    </w:p>
    <w:p w14:paraId="5432F150" w14:textId="77777777" w:rsidR="00DE0C0D" w:rsidRDefault="00DE0C0D" w:rsidP="00DE0C0D">
      <w:pPr>
        <w:pStyle w:val="ListParagraph"/>
        <w:numPr>
          <w:ilvl w:val="0"/>
          <w:numId w:val="2"/>
        </w:numPr>
        <w:rPr>
          <w:rFonts w:ascii="Arial" w:hAnsi="Arial" w:cs="Arial"/>
          <w:sz w:val="24"/>
        </w:rPr>
      </w:pPr>
      <w:r>
        <w:rPr>
          <w:rFonts w:ascii="Arial" w:hAnsi="Arial" w:cs="Arial"/>
          <w:sz w:val="24"/>
        </w:rPr>
        <w:t>Educational Psychologist</w:t>
      </w:r>
    </w:p>
    <w:p w14:paraId="40D1BCBA" w14:textId="77777777" w:rsidR="00DE0C0D" w:rsidRDefault="00DE0C0D" w:rsidP="00DE0C0D">
      <w:pPr>
        <w:pStyle w:val="ListParagraph"/>
        <w:numPr>
          <w:ilvl w:val="0"/>
          <w:numId w:val="2"/>
        </w:numPr>
        <w:rPr>
          <w:rFonts w:ascii="Arial" w:hAnsi="Arial" w:cs="Arial"/>
          <w:sz w:val="24"/>
        </w:rPr>
      </w:pPr>
      <w:r>
        <w:rPr>
          <w:rFonts w:ascii="Arial" w:hAnsi="Arial" w:cs="Arial"/>
          <w:sz w:val="24"/>
        </w:rPr>
        <w:t xml:space="preserve">Physiotherapist </w:t>
      </w:r>
    </w:p>
    <w:p w14:paraId="451D7BC4" w14:textId="77777777" w:rsidR="00DE0C0D" w:rsidRDefault="00DE0C0D" w:rsidP="00DE0C0D">
      <w:pPr>
        <w:pStyle w:val="ListParagraph"/>
        <w:numPr>
          <w:ilvl w:val="0"/>
          <w:numId w:val="2"/>
        </w:numPr>
        <w:rPr>
          <w:rFonts w:ascii="Arial" w:hAnsi="Arial" w:cs="Arial"/>
          <w:sz w:val="24"/>
        </w:rPr>
      </w:pPr>
      <w:r>
        <w:rPr>
          <w:rFonts w:ascii="Arial" w:hAnsi="Arial" w:cs="Arial"/>
          <w:sz w:val="24"/>
        </w:rPr>
        <w:t>Speech and Language Therapist</w:t>
      </w:r>
    </w:p>
    <w:p w14:paraId="5B313AED" w14:textId="77777777" w:rsidR="00DE0C0D" w:rsidRPr="00DE0C0D" w:rsidRDefault="00DE0C0D" w:rsidP="00DE0C0D">
      <w:pPr>
        <w:pStyle w:val="ListParagraph"/>
        <w:numPr>
          <w:ilvl w:val="0"/>
          <w:numId w:val="2"/>
        </w:numPr>
        <w:rPr>
          <w:rFonts w:ascii="Arial" w:hAnsi="Arial" w:cs="Arial"/>
          <w:sz w:val="24"/>
        </w:rPr>
      </w:pPr>
      <w:r>
        <w:rPr>
          <w:rFonts w:ascii="Arial" w:hAnsi="Arial" w:cs="Arial"/>
          <w:sz w:val="24"/>
        </w:rPr>
        <w:t xml:space="preserve">Play Therapists </w:t>
      </w:r>
    </w:p>
    <w:p w14:paraId="5E5D2AAB" w14:textId="77777777" w:rsidR="003F2766" w:rsidRPr="003F2766" w:rsidRDefault="003F2766" w:rsidP="003F2766">
      <w:pPr>
        <w:rPr>
          <w:rFonts w:ascii="Arial" w:hAnsi="Arial" w:cs="Arial"/>
          <w:sz w:val="24"/>
        </w:rPr>
      </w:pPr>
    </w:p>
    <w:p w14:paraId="442A11A5" w14:textId="77777777" w:rsidR="003F2766" w:rsidRPr="003F2766" w:rsidRDefault="003F2766" w:rsidP="003F2766">
      <w:pPr>
        <w:rPr>
          <w:rFonts w:ascii="Arial" w:hAnsi="Arial" w:cs="Arial"/>
          <w:sz w:val="24"/>
        </w:rPr>
      </w:pPr>
    </w:p>
    <w:p w14:paraId="28D4E028" w14:textId="77777777" w:rsidR="003F2766" w:rsidRPr="003F2766" w:rsidRDefault="003F2766" w:rsidP="003F2766">
      <w:pPr>
        <w:rPr>
          <w:rFonts w:ascii="Arial" w:hAnsi="Arial" w:cs="Arial"/>
          <w:sz w:val="24"/>
        </w:rPr>
      </w:pPr>
    </w:p>
    <w:p w14:paraId="70EB48B3" w14:textId="77777777" w:rsidR="003F2766" w:rsidRPr="003F2766" w:rsidRDefault="003F2766" w:rsidP="003F2766">
      <w:pPr>
        <w:rPr>
          <w:rFonts w:ascii="Arial" w:hAnsi="Arial" w:cs="Arial"/>
          <w:sz w:val="24"/>
        </w:rPr>
      </w:pPr>
    </w:p>
    <w:p w14:paraId="6197CC77" w14:textId="77777777" w:rsidR="003F2766" w:rsidRPr="003F2766" w:rsidRDefault="003F2766" w:rsidP="003F2766">
      <w:pPr>
        <w:rPr>
          <w:rFonts w:ascii="Arial" w:hAnsi="Arial" w:cs="Arial"/>
          <w:sz w:val="24"/>
        </w:rPr>
      </w:pPr>
    </w:p>
    <w:p w14:paraId="71C266C9" w14:textId="77777777" w:rsidR="003F2766" w:rsidRPr="003F2766" w:rsidRDefault="003F2766" w:rsidP="003F2766">
      <w:pPr>
        <w:rPr>
          <w:rFonts w:ascii="Arial" w:hAnsi="Arial" w:cs="Arial"/>
          <w:sz w:val="24"/>
        </w:rPr>
      </w:pPr>
    </w:p>
    <w:p w14:paraId="386136D3" w14:textId="77777777" w:rsidR="003F2766" w:rsidRPr="003F2766" w:rsidRDefault="003F2766" w:rsidP="003F2766">
      <w:pPr>
        <w:rPr>
          <w:rFonts w:ascii="Arial" w:hAnsi="Arial" w:cs="Arial"/>
          <w:sz w:val="24"/>
        </w:rPr>
      </w:pPr>
    </w:p>
    <w:p w14:paraId="5FC3C4C3" w14:textId="77777777" w:rsidR="003F2766" w:rsidRPr="003F2766" w:rsidRDefault="003F2766" w:rsidP="003F2766">
      <w:pPr>
        <w:rPr>
          <w:rFonts w:ascii="Arial" w:hAnsi="Arial" w:cs="Arial"/>
          <w:sz w:val="24"/>
        </w:rPr>
      </w:pPr>
    </w:p>
    <w:p w14:paraId="056B3AD8" w14:textId="77777777" w:rsidR="003F2766" w:rsidRPr="003F2766" w:rsidRDefault="003F2766" w:rsidP="003F2766">
      <w:pPr>
        <w:rPr>
          <w:rFonts w:ascii="Arial" w:hAnsi="Arial" w:cs="Arial"/>
          <w:sz w:val="24"/>
        </w:rPr>
      </w:pPr>
    </w:p>
    <w:p w14:paraId="11763CEE" w14:textId="77777777" w:rsidR="00D322E3" w:rsidRPr="003F2766" w:rsidRDefault="00D322E3" w:rsidP="003F2766">
      <w:pPr>
        <w:rPr>
          <w:rFonts w:ascii="Arial" w:hAnsi="Arial" w:cs="Arial"/>
          <w:sz w:val="24"/>
        </w:rPr>
      </w:pPr>
    </w:p>
    <w:sectPr w:rsidR="00D322E3" w:rsidRPr="003F2766" w:rsidSect="008424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C787" w14:textId="77777777" w:rsidR="00A863A4" w:rsidRDefault="00A863A4" w:rsidP="003F2766">
      <w:pPr>
        <w:spacing w:after="0" w:line="240" w:lineRule="auto"/>
      </w:pPr>
      <w:r>
        <w:separator/>
      </w:r>
    </w:p>
  </w:endnote>
  <w:endnote w:type="continuationSeparator" w:id="0">
    <w:p w14:paraId="265A9730" w14:textId="77777777" w:rsidR="00A863A4" w:rsidRDefault="00A863A4" w:rsidP="003F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E7EC" w14:textId="6AECA3C3" w:rsidR="009266FA" w:rsidRDefault="0BB456D3">
    <w:pPr>
      <w:pStyle w:val="Footer"/>
    </w:pPr>
    <w:r>
      <w:t xml:space="preserve">Created 11/5/15                                                                                              </w:t>
    </w:r>
    <w:r w:rsidR="0043163A">
      <w:t xml:space="preserve">   </w:t>
    </w:r>
    <w:r w:rsidR="00E54358">
      <w:t xml:space="preserve">   </w:t>
    </w:r>
    <w:r w:rsidR="00A51579">
      <w:t xml:space="preserve">Review date </w:t>
    </w:r>
    <w:r w:rsidR="009A59DC">
      <w:t>January 2</w:t>
    </w:r>
    <w:r w:rsidR="00D32BEE">
      <w:t>024</w:t>
    </w:r>
  </w:p>
  <w:p w14:paraId="160E25C0" w14:textId="4E254D0A" w:rsidR="0BB456D3" w:rsidRDefault="00A51579" w:rsidP="0BB456D3">
    <w:pPr>
      <w:pStyle w:val="Footer"/>
    </w:pPr>
    <w:r>
      <w:t xml:space="preserve">Reviewed date </w:t>
    </w:r>
    <w:r w:rsidR="009A59DC">
      <w:t>January 2</w:t>
    </w:r>
    <w:r w:rsidR="00D32BEE">
      <w:t>023</w:t>
    </w:r>
  </w:p>
  <w:p w14:paraId="79C3AC42" w14:textId="451F9D52" w:rsidR="00721F5E" w:rsidRDefault="00721F5E" w:rsidP="0BB456D3">
    <w:pPr>
      <w:pStyle w:val="Footer"/>
    </w:pPr>
    <w:r>
      <w:t>Signed H.Parker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D924" w14:textId="77777777" w:rsidR="00A863A4" w:rsidRDefault="00A863A4" w:rsidP="003F2766">
      <w:pPr>
        <w:spacing w:after="0" w:line="240" w:lineRule="auto"/>
      </w:pPr>
      <w:r>
        <w:separator/>
      </w:r>
    </w:p>
  </w:footnote>
  <w:footnote w:type="continuationSeparator" w:id="0">
    <w:p w14:paraId="7C9E1143" w14:textId="77777777" w:rsidR="00A863A4" w:rsidRDefault="00A863A4" w:rsidP="003F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8DE" w14:textId="77777777" w:rsidR="009266FA" w:rsidRDefault="009266FA" w:rsidP="009266FA">
    <w:pPr>
      <w:pStyle w:val="Header"/>
      <w:jc w:val="right"/>
    </w:pPr>
    <w:r>
      <w:rPr>
        <w:noProof/>
        <w:lang w:eastAsia="en-GB"/>
      </w:rPr>
      <w:drawing>
        <wp:inline distT="0" distB="0" distL="0" distR="0" wp14:anchorId="707B6659" wp14:editId="07777777">
          <wp:extent cx="1762125" cy="533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ONE! Bear.jpg"/>
                  <pic:cNvPicPr/>
                </pic:nvPicPr>
                <pic:blipFill>
                  <a:blip r:embed="rId1">
                    <a:extLst>
                      <a:ext uri="{28A0092B-C50C-407E-A947-70E740481C1C}">
                        <a14:useLocalDpi xmlns:a14="http://schemas.microsoft.com/office/drawing/2010/main" val="0"/>
                      </a:ext>
                    </a:extLst>
                  </a:blip>
                  <a:stretch>
                    <a:fillRect/>
                  </a:stretch>
                </pic:blipFill>
                <pic:spPr>
                  <a:xfrm>
                    <a:off x="0" y="0"/>
                    <a:ext cx="1796702" cy="543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7449C"/>
    <w:multiLevelType w:val="hybridMultilevel"/>
    <w:tmpl w:val="8D3E1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607B"/>
    <w:multiLevelType w:val="hybridMultilevel"/>
    <w:tmpl w:val="48822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220387">
    <w:abstractNumId w:val="1"/>
  </w:num>
  <w:num w:numId="2" w16cid:durableId="10801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2E3"/>
    <w:rsid w:val="00084508"/>
    <w:rsid w:val="000C18FC"/>
    <w:rsid w:val="001B0C44"/>
    <w:rsid w:val="00292AF5"/>
    <w:rsid w:val="002E1AEF"/>
    <w:rsid w:val="00305EAB"/>
    <w:rsid w:val="00367440"/>
    <w:rsid w:val="003F2766"/>
    <w:rsid w:val="00402897"/>
    <w:rsid w:val="00417E15"/>
    <w:rsid w:val="0043163A"/>
    <w:rsid w:val="004947C7"/>
    <w:rsid w:val="004955A7"/>
    <w:rsid w:val="004B3C6F"/>
    <w:rsid w:val="004C521E"/>
    <w:rsid w:val="004F5DDA"/>
    <w:rsid w:val="0050503F"/>
    <w:rsid w:val="0060039B"/>
    <w:rsid w:val="006D1614"/>
    <w:rsid w:val="006D30DC"/>
    <w:rsid w:val="00721F5E"/>
    <w:rsid w:val="0072392C"/>
    <w:rsid w:val="00732A98"/>
    <w:rsid w:val="00782995"/>
    <w:rsid w:val="00794FE6"/>
    <w:rsid w:val="007D15EC"/>
    <w:rsid w:val="008424D9"/>
    <w:rsid w:val="00860265"/>
    <w:rsid w:val="00924C9E"/>
    <w:rsid w:val="009266FA"/>
    <w:rsid w:val="00954898"/>
    <w:rsid w:val="009619F0"/>
    <w:rsid w:val="00993A40"/>
    <w:rsid w:val="009A59DC"/>
    <w:rsid w:val="009D6659"/>
    <w:rsid w:val="00A51579"/>
    <w:rsid w:val="00A863A4"/>
    <w:rsid w:val="00A8686C"/>
    <w:rsid w:val="00B5287E"/>
    <w:rsid w:val="00C43F17"/>
    <w:rsid w:val="00CB24FE"/>
    <w:rsid w:val="00D322E3"/>
    <w:rsid w:val="00D32BEE"/>
    <w:rsid w:val="00D5711E"/>
    <w:rsid w:val="00D86640"/>
    <w:rsid w:val="00DE0C0D"/>
    <w:rsid w:val="00E168D9"/>
    <w:rsid w:val="00E54358"/>
    <w:rsid w:val="00F31708"/>
    <w:rsid w:val="00F55C7C"/>
    <w:rsid w:val="00F81F13"/>
    <w:rsid w:val="00F84A08"/>
    <w:rsid w:val="00F90995"/>
    <w:rsid w:val="00FD2F55"/>
    <w:rsid w:val="0BB4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B912"/>
  <w15:docId w15:val="{3B7A3726-9E61-472C-826C-E05D3F6B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766"/>
  </w:style>
  <w:style w:type="paragraph" w:styleId="Footer">
    <w:name w:val="footer"/>
    <w:basedOn w:val="Normal"/>
    <w:link w:val="FooterChar"/>
    <w:uiPriority w:val="99"/>
    <w:unhideWhenUsed/>
    <w:rsid w:val="003F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766"/>
  </w:style>
  <w:style w:type="paragraph" w:styleId="ListParagraph">
    <w:name w:val="List Paragraph"/>
    <w:basedOn w:val="Normal"/>
    <w:uiPriority w:val="34"/>
    <w:qFormat/>
    <w:rsid w:val="00F55C7C"/>
    <w:pPr>
      <w:ind w:left="720"/>
      <w:contextualSpacing/>
    </w:pPr>
  </w:style>
  <w:style w:type="paragraph" w:styleId="BalloonText">
    <w:name w:val="Balloon Text"/>
    <w:basedOn w:val="Normal"/>
    <w:link w:val="BalloonTextChar"/>
    <w:uiPriority w:val="99"/>
    <w:semiHidden/>
    <w:unhideWhenUsed/>
    <w:rsid w:val="0043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Hannah Parker</cp:lastModifiedBy>
  <cp:revision>14</cp:revision>
  <cp:lastPrinted>2020-03-04T14:24:00Z</cp:lastPrinted>
  <dcterms:created xsi:type="dcterms:W3CDTF">2017-04-21T11:09:00Z</dcterms:created>
  <dcterms:modified xsi:type="dcterms:W3CDTF">2023-01-03T17:12:00Z</dcterms:modified>
</cp:coreProperties>
</file>